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C636BB" w:rsidRPr="00F4752C" w:rsidRDefault="00F4752C" w:rsidP="00F4752C">
      <w:pPr>
        <w:jc w:val="center"/>
        <w:rPr>
          <w:rFonts w:ascii="Arial" w:hAnsi="Arial" w:cs="Arial"/>
          <w:b/>
          <w:sz w:val="22"/>
        </w:rPr>
      </w:pPr>
      <w:r w:rsidRPr="00F4752C">
        <w:rPr>
          <w:rFonts w:ascii="Arial" w:hAnsi="Arial" w:cs="Arial"/>
          <w:b/>
          <w:sz w:val="22"/>
        </w:rPr>
        <w:t>DECLARACIÓ JURADA</w:t>
      </w:r>
    </w:p>
    <w:p w:rsidR="00F4752C" w:rsidRPr="00F4752C" w:rsidRDefault="00F4752C" w:rsidP="00F4752C">
      <w:pPr>
        <w:jc w:val="center"/>
        <w:rPr>
          <w:rFonts w:ascii="Arial" w:hAnsi="Arial" w:cs="Arial"/>
          <w:sz w:val="22"/>
        </w:rPr>
      </w:pPr>
    </w:p>
    <w:p w:rsidR="00F4752C" w:rsidRPr="00F4752C" w:rsidRDefault="00A242A6" w:rsidP="00F475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(Ref. h</w:t>
      </w:r>
      <w:r w:rsidR="00F4752C" w:rsidRPr="00F4752C">
        <w:rPr>
          <w:rFonts w:ascii="Arial" w:hAnsi="Arial" w:cs="Arial"/>
          <w:sz w:val="22"/>
        </w:rPr>
        <w:t>) de la base segona)</w:t>
      </w:r>
    </w:p>
    <w:p w:rsidR="00F4752C" w:rsidRPr="00F4752C" w:rsidRDefault="00F4752C" w:rsidP="00F4752C">
      <w:pPr>
        <w:jc w:val="center"/>
        <w:rPr>
          <w:rFonts w:ascii="Arial" w:hAnsi="Arial" w:cs="Arial"/>
          <w:sz w:val="22"/>
        </w:rPr>
      </w:pPr>
    </w:p>
    <w:p w:rsidR="00F4752C" w:rsidRPr="00F4752C" w:rsidRDefault="00F4752C" w:rsidP="00F4752C">
      <w:pPr>
        <w:jc w:val="center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______________________________________________________________________, amb DNI núm. ________________, presenta la següent </w:t>
      </w:r>
      <w:r w:rsidRPr="00F4752C">
        <w:rPr>
          <w:rFonts w:ascii="Arial" w:hAnsi="Arial" w:cs="Arial"/>
          <w:b/>
          <w:sz w:val="22"/>
        </w:rPr>
        <w:t>DECLARACIÓ JURADA: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en cas de ser nomenat/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com a funcionari/a de carrera d’aquest Ajuntament, com agent de la policia local, em comprometo a portar armes i, en el seu cas, a utilitzar-les en els casos previstos en la Llei.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aquesta declaració es manifesta de forma lliure i voluntària, a efectes del previst en les bases de la convocatòria per la provisió d’una plaça d’agent de la policia local de l’Ajun</w:t>
      </w:r>
      <w:r w:rsidR="00027B29">
        <w:rPr>
          <w:rFonts w:ascii="Arial" w:hAnsi="Arial" w:cs="Arial"/>
          <w:sz w:val="22"/>
        </w:rPr>
        <w:t>tament de Sant Fruitós de Bages, mitjançant concurs de mobilitat horitzontal.</w:t>
      </w:r>
      <w:bookmarkStart w:id="0" w:name="_GoBack"/>
      <w:bookmarkEnd w:id="0"/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perquè consti als efectes oportuns, signo aquesta declaració.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 Fruitós de Bages ________________________________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P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Signatura declarant</w:t>
      </w:r>
    </w:p>
    <w:sectPr w:rsidR="00F4752C" w:rsidRPr="00F4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5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2C" w:rsidRDefault="00F4752C">
      <w:r>
        <w:separator/>
      </w:r>
    </w:p>
  </w:endnote>
  <w:endnote w:type="continuationSeparator" w:id="0">
    <w:p w:rsidR="00F4752C" w:rsidRDefault="00F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F" w:rsidRDefault="00FA6C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BB" w:rsidRPr="00FA6C6F" w:rsidRDefault="00C636BB" w:rsidP="00FA6C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F" w:rsidRDefault="00FA6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2C" w:rsidRDefault="00F4752C">
      <w:r>
        <w:separator/>
      </w:r>
    </w:p>
  </w:footnote>
  <w:footnote w:type="continuationSeparator" w:id="0">
    <w:p w:rsidR="00F4752C" w:rsidRDefault="00F4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F" w:rsidRDefault="00FA6C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F" w:rsidRDefault="00FA6C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F" w:rsidRDefault="00FA6C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2C"/>
    <w:rsid w:val="00007054"/>
    <w:rsid w:val="00027B29"/>
    <w:rsid w:val="000D300C"/>
    <w:rsid w:val="000F5BAA"/>
    <w:rsid w:val="0010034C"/>
    <w:rsid w:val="001155CA"/>
    <w:rsid w:val="00133234"/>
    <w:rsid w:val="001643A7"/>
    <w:rsid w:val="001741D6"/>
    <w:rsid w:val="0017671E"/>
    <w:rsid w:val="001A4840"/>
    <w:rsid w:val="001B3E48"/>
    <w:rsid w:val="001C628D"/>
    <w:rsid w:val="001F56F7"/>
    <w:rsid w:val="00282C6D"/>
    <w:rsid w:val="002D7D7E"/>
    <w:rsid w:val="00306185"/>
    <w:rsid w:val="00362B02"/>
    <w:rsid w:val="003A5781"/>
    <w:rsid w:val="003C26E9"/>
    <w:rsid w:val="00410A50"/>
    <w:rsid w:val="00484459"/>
    <w:rsid w:val="005B5789"/>
    <w:rsid w:val="00603017"/>
    <w:rsid w:val="0062191C"/>
    <w:rsid w:val="006621A3"/>
    <w:rsid w:val="006B1A34"/>
    <w:rsid w:val="006B6F79"/>
    <w:rsid w:val="006C23EB"/>
    <w:rsid w:val="006D5BE8"/>
    <w:rsid w:val="006D779B"/>
    <w:rsid w:val="006F6068"/>
    <w:rsid w:val="00710EB2"/>
    <w:rsid w:val="0072395C"/>
    <w:rsid w:val="0074615C"/>
    <w:rsid w:val="007570E8"/>
    <w:rsid w:val="00775549"/>
    <w:rsid w:val="00776C88"/>
    <w:rsid w:val="007803AB"/>
    <w:rsid w:val="007D5743"/>
    <w:rsid w:val="0083018D"/>
    <w:rsid w:val="00873AA0"/>
    <w:rsid w:val="00875399"/>
    <w:rsid w:val="008A44EB"/>
    <w:rsid w:val="008F25B0"/>
    <w:rsid w:val="0092681B"/>
    <w:rsid w:val="00965BAC"/>
    <w:rsid w:val="009746CA"/>
    <w:rsid w:val="009A3F4F"/>
    <w:rsid w:val="00A06225"/>
    <w:rsid w:val="00A242A6"/>
    <w:rsid w:val="00A86DFF"/>
    <w:rsid w:val="00AE74E5"/>
    <w:rsid w:val="00B7397C"/>
    <w:rsid w:val="00BA3BF9"/>
    <w:rsid w:val="00C031DD"/>
    <w:rsid w:val="00C03B45"/>
    <w:rsid w:val="00C46993"/>
    <w:rsid w:val="00C636BB"/>
    <w:rsid w:val="00C936D9"/>
    <w:rsid w:val="00CA45D4"/>
    <w:rsid w:val="00CB7294"/>
    <w:rsid w:val="00CC5ED2"/>
    <w:rsid w:val="00CF0073"/>
    <w:rsid w:val="00D34973"/>
    <w:rsid w:val="00D41A62"/>
    <w:rsid w:val="00D500DB"/>
    <w:rsid w:val="00D939C7"/>
    <w:rsid w:val="00DB7D95"/>
    <w:rsid w:val="00E07951"/>
    <w:rsid w:val="00E70365"/>
    <w:rsid w:val="00E84BD4"/>
    <w:rsid w:val="00E94A92"/>
    <w:rsid w:val="00F23F2F"/>
    <w:rsid w:val="00F4752C"/>
    <w:rsid w:val="00FA6C6F"/>
    <w:rsid w:val="00FF2188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asecaas\AppData\Roaming\Microsoft\Plantillas\Doc%20amb%20logo%20B&#224;squet%20Catal&#224;%20blanc%20i%20neg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amb logo Bàsquet Català blanc i negre.dotx</Template>
  <TotalTime>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Fruitós de Bages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cp:lastPrinted>2016-04-13T12:44:00Z</cp:lastPrinted>
  <dcterms:created xsi:type="dcterms:W3CDTF">2016-04-13T12:29:00Z</dcterms:created>
  <dcterms:modified xsi:type="dcterms:W3CDTF">2017-06-12T12:18:00Z</dcterms:modified>
</cp:coreProperties>
</file>